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00" w:rsidRDefault="00A22157" w:rsidP="00A22157">
      <w:pPr>
        <w:jc w:val="center"/>
        <w:rPr>
          <w:rFonts w:ascii="Arial" w:eastAsia="Times New Roman" w:hAnsi="Arial" w:cs="Arial"/>
          <w:color w:val="FF0000"/>
          <w:sz w:val="44"/>
          <w:szCs w:val="44"/>
        </w:rPr>
      </w:pPr>
      <w:r>
        <w:rPr>
          <w:rFonts w:ascii="Arial" w:eastAsia="Times New Roman" w:hAnsi="Arial" w:cs="Arial"/>
          <w:color w:val="FF0000"/>
          <w:sz w:val="44"/>
          <w:szCs w:val="44"/>
        </w:rPr>
        <w:t>IN COLD BLOOD READING JOURNALS</w:t>
      </w:r>
    </w:p>
    <w:p w:rsidR="00A22157" w:rsidRDefault="00A22157" w:rsidP="00A22157">
      <w:pPr>
        <w:rPr>
          <w:sz w:val="24"/>
          <w:szCs w:val="24"/>
        </w:rPr>
      </w:pPr>
      <w:r>
        <w:rPr>
          <w:sz w:val="24"/>
          <w:szCs w:val="24"/>
        </w:rPr>
        <w:t>This is an ongoing assignment that you will use for EVERY reading. Please purchase a spiral notebook. For EVERY reading assignment, you must do the following:</w:t>
      </w:r>
    </w:p>
    <w:p w:rsidR="00A22157" w:rsidRDefault="00A22157" w:rsidP="00A2215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Find ONE (longer-</w:t>
      </w:r>
      <w:proofErr w:type="spellStart"/>
      <w:r>
        <w:rPr>
          <w:sz w:val="24"/>
          <w:szCs w:val="24"/>
        </w:rPr>
        <w:t>ish</w:t>
      </w:r>
      <w:proofErr w:type="spellEnd"/>
      <w:r>
        <w:rPr>
          <w:sz w:val="24"/>
          <w:szCs w:val="24"/>
        </w:rPr>
        <w:t>) passage from your reading (7-15 lines) that you believed exemplified an interesting aspect of the author’s style:</w:t>
      </w:r>
    </w:p>
    <w:p w:rsidR="00A22157" w:rsidRDefault="00A22157" w:rsidP="00A2215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Reflect on this piece analyzing its rhetorical value</w:t>
      </w:r>
    </w:p>
    <w:p w:rsidR="00A22157" w:rsidRDefault="00A22157" w:rsidP="00A22157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Is this descriptive? Why?</w:t>
      </w:r>
    </w:p>
    <w:p w:rsidR="00A22157" w:rsidRDefault="00A22157" w:rsidP="00A22157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do they sentences look like? Why do they look this way?</w:t>
      </w:r>
    </w:p>
    <w:p w:rsidR="00A22157" w:rsidRDefault="00A22157" w:rsidP="00A22157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the focus/ tone of the passage?</w:t>
      </w:r>
    </w:p>
    <w:p w:rsidR="00A22157" w:rsidRDefault="00A22157" w:rsidP="00A22157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other pieces of rhetoric do you observe?</w:t>
      </w:r>
    </w:p>
    <w:p w:rsidR="00A22157" w:rsidRDefault="00A22157" w:rsidP="00A22157">
      <w:pPr>
        <w:pStyle w:val="ListParagraph"/>
        <w:ind w:left="2160"/>
        <w:rPr>
          <w:sz w:val="24"/>
          <w:szCs w:val="24"/>
        </w:rPr>
      </w:pPr>
    </w:p>
    <w:p w:rsidR="00A22157" w:rsidRDefault="00A22157" w:rsidP="00A2215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Write down five important questions/discussions/ah ha moments for the next class</w:t>
      </w:r>
    </w:p>
    <w:p w:rsidR="00A22157" w:rsidRDefault="00A22157" w:rsidP="00A22157">
      <w:pPr>
        <w:rPr>
          <w:sz w:val="24"/>
          <w:szCs w:val="24"/>
        </w:rPr>
      </w:pPr>
    </w:p>
    <w:p w:rsidR="00A22157" w:rsidRPr="00A22157" w:rsidRDefault="00A22157" w:rsidP="00A22157">
      <w:pPr>
        <w:ind w:firstLine="360"/>
        <w:rPr>
          <w:sz w:val="24"/>
          <w:szCs w:val="24"/>
        </w:rPr>
      </w:pPr>
      <w:r>
        <w:rPr>
          <w:sz w:val="24"/>
          <w:szCs w:val="24"/>
        </w:rPr>
        <w:t>DUE: You will have eight of these passages. They are due after each reading.</w:t>
      </w:r>
    </w:p>
    <w:sectPr w:rsidR="00A22157" w:rsidRPr="00A22157" w:rsidSect="0077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7FAD"/>
    <w:multiLevelType w:val="multilevel"/>
    <w:tmpl w:val="DA801D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2051B7A"/>
    <w:multiLevelType w:val="multilevel"/>
    <w:tmpl w:val="9E4AF6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50D5420E"/>
    <w:multiLevelType w:val="hybridMultilevel"/>
    <w:tmpl w:val="C568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C415C"/>
    <w:multiLevelType w:val="multilevel"/>
    <w:tmpl w:val="40427A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2157"/>
    <w:rsid w:val="0012105F"/>
    <w:rsid w:val="00772200"/>
    <w:rsid w:val="007B3F8D"/>
    <w:rsid w:val="00A2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2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2012-03-15T14:45:00Z</dcterms:created>
  <dcterms:modified xsi:type="dcterms:W3CDTF">2012-03-15T14:51:00Z</dcterms:modified>
</cp:coreProperties>
</file>